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4E" w:rsidRDefault="0065254E" w:rsidP="0065254E">
      <w:pPr>
        <w:jc w:val="center"/>
      </w:pPr>
      <w:r w:rsidRPr="009D007E">
        <w:rPr>
          <w:noProof/>
          <w:lang w:eastAsia="ru-RU"/>
        </w:rPr>
        <w:drawing>
          <wp:inline distT="0" distB="0" distL="0" distR="0" wp14:anchorId="1403D36E" wp14:editId="71D2CF3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b/>
        </w:rPr>
      </w:pPr>
      <w:r w:rsidRPr="002D48C8">
        <w:rPr>
          <w:rFonts w:ascii="Times New Roman" w:hAnsi="Times New Roman"/>
          <w:b/>
        </w:rPr>
        <w:t xml:space="preserve">ТЕРРИТОРИАЛЬНАЯ   ИЗБИРАТЕЛЬНАЯ   </w:t>
      </w:r>
      <w:proofErr w:type="gramStart"/>
      <w:r w:rsidRPr="002D48C8">
        <w:rPr>
          <w:rFonts w:ascii="Times New Roman" w:hAnsi="Times New Roman"/>
          <w:b/>
        </w:rPr>
        <w:t>КОМИССИЯ  ГОРОДА</w:t>
      </w:r>
      <w:proofErr w:type="gramEnd"/>
      <w:r w:rsidRPr="002D48C8">
        <w:rPr>
          <w:rFonts w:ascii="Times New Roman" w:hAnsi="Times New Roman"/>
          <w:b/>
        </w:rPr>
        <w:t xml:space="preserve">  ЛЫТКАРИНО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8C8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48C8">
        <w:rPr>
          <w:rFonts w:ascii="Times New Roman" w:hAnsi="Times New Roman"/>
          <w:sz w:val="20"/>
          <w:szCs w:val="20"/>
        </w:rPr>
        <w:t xml:space="preserve">140080   Московская обл., г. Лыткарино, ул. Первомайская, д.7/7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D48C8">
        <w:rPr>
          <w:rFonts w:ascii="Times New Roman" w:hAnsi="Times New Roman"/>
          <w:sz w:val="20"/>
          <w:szCs w:val="20"/>
        </w:rPr>
        <w:t xml:space="preserve">    т/ф   8(495)552 85 11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Pr="002D48C8" w:rsidRDefault="0065254E" w:rsidP="006525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</w:t>
      </w:r>
      <w:r w:rsidRPr="002D48C8">
        <w:rPr>
          <w:rFonts w:ascii="Times New Roman" w:hAnsi="Times New Roman"/>
          <w:b/>
          <w:sz w:val="28"/>
          <w:szCs w:val="28"/>
        </w:rPr>
        <w:t>НИЕ</w:t>
      </w:r>
    </w:p>
    <w:p w:rsidR="0065254E" w:rsidRPr="002D48C8" w:rsidRDefault="0065254E" w:rsidP="0065254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01.04.2016 № 8/4</w:t>
      </w: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901F0"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решение Территориальной избирательной 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города </w:t>
      </w:r>
      <w:proofErr w:type="gramStart"/>
      <w:r>
        <w:rPr>
          <w:rFonts w:ascii="Times New Roman" w:hAnsi="Times New Roman"/>
          <w:sz w:val="28"/>
          <w:szCs w:val="28"/>
        </w:rPr>
        <w:t>Лыткарино  от</w:t>
      </w:r>
      <w:proofErr w:type="gramEnd"/>
      <w:r>
        <w:rPr>
          <w:rFonts w:ascii="Times New Roman" w:hAnsi="Times New Roman"/>
          <w:sz w:val="28"/>
          <w:szCs w:val="28"/>
        </w:rPr>
        <w:t xml:space="preserve"> 15.02.2013 № 15/3 «О формировании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участковой 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избирательного участка №1437»</w:t>
      </w: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основании  свидетельства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 расторжении брака от 25.11.2015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-ИК №727680 Территориальная избирательная комиссия города Лыткарино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5254E" w:rsidRDefault="0065254E" w:rsidP="00F86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пункт 2 решение Территориальной </w:t>
      </w:r>
      <w:proofErr w:type="gramStart"/>
      <w:r>
        <w:rPr>
          <w:rFonts w:ascii="Times New Roman" w:hAnsi="Times New Roman"/>
          <w:sz w:val="28"/>
          <w:szCs w:val="28"/>
        </w:rPr>
        <w:t>избирательной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Лыткарино  от 15.02.2013 № 15/3 «О формировании участковой  избирательной комиссии избирательного участка №1437» следующее изменение: </w:t>
      </w:r>
    </w:p>
    <w:p w:rsidR="0065254E" w:rsidRPr="00BD370F" w:rsidRDefault="0065254E" w:rsidP="00F86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D370F">
        <w:rPr>
          <w:rFonts w:ascii="Times New Roman" w:hAnsi="Times New Roman"/>
          <w:sz w:val="28"/>
          <w:szCs w:val="28"/>
        </w:rPr>
        <w:t xml:space="preserve">Слова «Куприянову Марину Валентиновну» заменить </w:t>
      </w:r>
      <w:proofErr w:type="gramStart"/>
      <w:r w:rsidRPr="00BD370F">
        <w:rPr>
          <w:rFonts w:ascii="Times New Roman" w:hAnsi="Times New Roman"/>
          <w:sz w:val="28"/>
          <w:szCs w:val="28"/>
        </w:rPr>
        <w:t>на  слова</w:t>
      </w:r>
      <w:proofErr w:type="gramEnd"/>
      <w:r w:rsidRPr="00BD370F">
        <w:rPr>
          <w:rFonts w:ascii="Times New Roman" w:hAnsi="Times New Roman"/>
          <w:sz w:val="28"/>
          <w:szCs w:val="28"/>
        </w:rPr>
        <w:t xml:space="preserve"> «Вишнякову Марину Валентиновну».</w:t>
      </w:r>
    </w:p>
    <w:p w:rsidR="0065254E" w:rsidRDefault="0065254E" w:rsidP="00F863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вести»  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города Лыткарино в сети «Интернет».</w:t>
      </w:r>
    </w:p>
    <w:p w:rsidR="0065254E" w:rsidRDefault="0065254E" w:rsidP="00F863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решения  возложить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секретаря Территориальной избирательной комиссии города Лыткарино </w:t>
      </w:r>
      <w:proofErr w:type="spellStart"/>
      <w:r>
        <w:rPr>
          <w:rFonts w:ascii="Times New Roman" w:hAnsi="Times New Roman"/>
          <w:sz w:val="28"/>
          <w:szCs w:val="28"/>
        </w:rPr>
        <w:t>Юкину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65254E" w:rsidRDefault="0065254E" w:rsidP="0065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65254E" w:rsidRPr="00AE1389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65254E" w:rsidRPr="002D48C8" w:rsidRDefault="0065254E" w:rsidP="0065254E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Pr="00E901F0" w:rsidRDefault="0065254E" w:rsidP="0065254E">
      <w:pPr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jc w:val="center"/>
      </w:pPr>
      <w:r w:rsidRPr="009D007E">
        <w:rPr>
          <w:noProof/>
          <w:lang w:eastAsia="ru-RU"/>
        </w:rPr>
        <w:drawing>
          <wp:inline distT="0" distB="0" distL="0" distR="0" wp14:anchorId="3F6564C6" wp14:editId="2FD7E575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b/>
        </w:rPr>
      </w:pPr>
      <w:r w:rsidRPr="002D48C8">
        <w:rPr>
          <w:rFonts w:ascii="Times New Roman" w:hAnsi="Times New Roman"/>
          <w:b/>
        </w:rPr>
        <w:t xml:space="preserve">ТЕРРИТОРИАЛЬНАЯ   ИЗБИРАТЕЛЬНАЯ   </w:t>
      </w:r>
      <w:proofErr w:type="gramStart"/>
      <w:r w:rsidRPr="002D48C8">
        <w:rPr>
          <w:rFonts w:ascii="Times New Roman" w:hAnsi="Times New Roman"/>
          <w:b/>
        </w:rPr>
        <w:t>КОМИССИЯ  ГОРОДА</w:t>
      </w:r>
      <w:proofErr w:type="gramEnd"/>
      <w:r w:rsidRPr="002D48C8">
        <w:rPr>
          <w:rFonts w:ascii="Times New Roman" w:hAnsi="Times New Roman"/>
          <w:b/>
        </w:rPr>
        <w:t xml:space="preserve">  ЛЫТКАРИНО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8C8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48C8">
        <w:rPr>
          <w:rFonts w:ascii="Times New Roman" w:hAnsi="Times New Roman"/>
          <w:sz w:val="20"/>
          <w:szCs w:val="20"/>
        </w:rPr>
        <w:t xml:space="preserve">140080   Московская обл., г. Лыткарино, ул. Первомайская, д.7/7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D48C8">
        <w:rPr>
          <w:rFonts w:ascii="Times New Roman" w:hAnsi="Times New Roman"/>
          <w:sz w:val="20"/>
          <w:szCs w:val="20"/>
        </w:rPr>
        <w:t xml:space="preserve">    т/ф   8(495)552 85 11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Pr="002D48C8" w:rsidRDefault="0065254E" w:rsidP="006525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</w:t>
      </w:r>
      <w:r w:rsidRPr="002D48C8">
        <w:rPr>
          <w:rFonts w:ascii="Times New Roman" w:hAnsi="Times New Roman"/>
          <w:b/>
          <w:sz w:val="28"/>
          <w:szCs w:val="28"/>
        </w:rPr>
        <w:t>НИЕ</w:t>
      </w:r>
    </w:p>
    <w:p w:rsidR="0065254E" w:rsidRPr="002D48C8" w:rsidRDefault="0065254E" w:rsidP="0065254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86323">
        <w:rPr>
          <w:rFonts w:ascii="Times New Roman" w:hAnsi="Times New Roman"/>
          <w:sz w:val="28"/>
          <w:szCs w:val="28"/>
        </w:rPr>
        <w:t>01.04.2016 № 9</w:t>
      </w:r>
      <w:r>
        <w:rPr>
          <w:rFonts w:ascii="Times New Roman" w:hAnsi="Times New Roman"/>
          <w:sz w:val="28"/>
          <w:szCs w:val="28"/>
        </w:rPr>
        <w:t>/4</w:t>
      </w: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901F0"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решение Избирательной 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Лыткарино</w:t>
      </w:r>
      <w:proofErr w:type="gramEnd"/>
      <w:r>
        <w:rPr>
          <w:rFonts w:ascii="Times New Roman" w:hAnsi="Times New Roman"/>
          <w:sz w:val="28"/>
          <w:szCs w:val="28"/>
        </w:rPr>
        <w:t xml:space="preserve">    от 15.02.2013 № 17/3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 формировании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участковой 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избирательного участка №1439»</w:t>
      </w: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основании  свидетельства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 заключении брака от 06.06.2014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-ИК №642882 Территориальная избирательная комиссия города Лыткарино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5254E" w:rsidRDefault="0065254E" w:rsidP="00F86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пункт 2 решение Территориальной </w:t>
      </w:r>
      <w:proofErr w:type="gramStart"/>
      <w:r>
        <w:rPr>
          <w:rFonts w:ascii="Times New Roman" w:hAnsi="Times New Roman"/>
          <w:sz w:val="28"/>
          <w:szCs w:val="28"/>
        </w:rPr>
        <w:t>избирательной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Лыткарино  от 15.02.2013 № 15/3 «О формировании участковой  избирательной комиссии избирательного участка №1439» следующее изменение: </w:t>
      </w:r>
    </w:p>
    <w:p w:rsidR="0065254E" w:rsidRPr="00BD370F" w:rsidRDefault="0065254E" w:rsidP="00F86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D370F">
        <w:rPr>
          <w:rFonts w:ascii="Times New Roman" w:hAnsi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/>
          <w:sz w:val="28"/>
          <w:szCs w:val="28"/>
        </w:rPr>
        <w:t>Будникову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Владимировну</w:t>
      </w:r>
      <w:r w:rsidRPr="00BD370F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Pr="00BD370F">
        <w:rPr>
          <w:rFonts w:ascii="Times New Roman" w:hAnsi="Times New Roman"/>
          <w:sz w:val="28"/>
          <w:szCs w:val="28"/>
        </w:rPr>
        <w:t>на  слова</w:t>
      </w:r>
      <w:proofErr w:type="gramEnd"/>
      <w:r w:rsidRPr="00BD370F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Грызунову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Владимировну</w:t>
      </w:r>
      <w:r w:rsidRPr="00BD370F">
        <w:rPr>
          <w:rFonts w:ascii="Times New Roman" w:hAnsi="Times New Roman"/>
          <w:sz w:val="28"/>
          <w:szCs w:val="28"/>
        </w:rPr>
        <w:t>».</w:t>
      </w:r>
    </w:p>
    <w:p w:rsidR="0065254E" w:rsidRDefault="0065254E" w:rsidP="00F863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вести»  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города Лыткарино в сети «Интернет».</w:t>
      </w:r>
    </w:p>
    <w:p w:rsidR="0065254E" w:rsidRDefault="0065254E" w:rsidP="00F863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решения  возложить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секретаря Территориальной избирательной комиссии города Лыткарино </w:t>
      </w:r>
      <w:proofErr w:type="spellStart"/>
      <w:r>
        <w:rPr>
          <w:rFonts w:ascii="Times New Roman" w:hAnsi="Times New Roman"/>
          <w:sz w:val="28"/>
          <w:szCs w:val="28"/>
        </w:rPr>
        <w:t>Юкину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65254E" w:rsidRDefault="0065254E" w:rsidP="0065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65254E" w:rsidRPr="00AE1389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65254E" w:rsidRPr="002D48C8" w:rsidRDefault="0065254E" w:rsidP="0065254E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jc w:val="center"/>
      </w:pPr>
      <w:r w:rsidRPr="009D007E">
        <w:rPr>
          <w:noProof/>
          <w:lang w:eastAsia="ru-RU"/>
        </w:rPr>
        <w:lastRenderedPageBreak/>
        <w:drawing>
          <wp:inline distT="0" distB="0" distL="0" distR="0" wp14:anchorId="088A9811" wp14:editId="47F8807E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b/>
        </w:rPr>
      </w:pPr>
      <w:r w:rsidRPr="002D48C8">
        <w:rPr>
          <w:rFonts w:ascii="Times New Roman" w:hAnsi="Times New Roman"/>
          <w:b/>
        </w:rPr>
        <w:t xml:space="preserve">ТЕРРИТОРИАЛЬНАЯ   ИЗБИРАТЕЛЬНАЯ   </w:t>
      </w:r>
      <w:proofErr w:type="gramStart"/>
      <w:r w:rsidRPr="002D48C8">
        <w:rPr>
          <w:rFonts w:ascii="Times New Roman" w:hAnsi="Times New Roman"/>
          <w:b/>
        </w:rPr>
        <w:t>КОМИССИЯ  ГОРОДА</w:t>
      </w:r>
      <w:proofErr w:type="gramEnd"/>
      <w:r w:rsidRPr="002D48C8">
        <w:rPr>
          <w:rFonts w:ascii="Times New Roman" w:hAnsi="Times New Roman"/>
          <w:b/>
        </w:rPr>
        <w:t xml:space="preserve">  ЛЫТКАРИНО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8C8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48C8">
        <w:rPr>
          <w:rFonts w:ascii="Times New Roman" w:hAnsi="Times New Roman"/>
          <w:sz w:val="20"/>
          <w:szCs w:val="20"/>
        </w:rPr>
        <w:t xml:space="preserve">140080   Московская обл., г. Лыткарино, ул. Первомайская, д.7/7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D48C8">
        <w:rPr>
          <w:rFonts w:ascii="Times New Roman" w:hAnsi="Times New Roman"/>
          <w:sz w:val="20"/>
          <w:szCs w:val="20"/>
        </w:rPr>
        <w:t xml:space="preserve">    т/ф   8(495)552 85 11</w:t>
      </w:r>
    </w:p>
    <w:p w:rsidR="0065254E" w:rsidRPr="002D48C8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</w:t>
      </w:r>
      <w:r w:rsidRPr="002D48C8">
        <w:rPr>
          <w:rFonts w:ascii="Times New Roman" w:hAnsi="Times New Roman"/>
          <w:b/>
          <w:sz w:val="28"/>
          <w:szCs w:val="28"/>
        </w:rPr>
        <w:t>НИЕ</w:t>
      </w:r>
    </w:p>
    <w:p w:rsidR="00F86323" w:rsidRPr="002D48C8" w:rsidRDefault="00F86323" w:rsidP="00F86323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01.04.2016 № 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/4</w:t>
      </w:r>
    </w:p>
    <w:p w:rsidR="0065254E" w:rsidRDefault="0065254E" w:rsidP="0065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901F0"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решение Территориальной избирательной 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города </w:t>
      </w:r>
      <w:proofErr w:type="gramStart"/>
      <w:r>
        <w:rPr>
          <w:rFonts w:ascii="Times New Roman" w:hAnsi="Times New Roman"/>
          <w:sz w:val="28"/>
          <w:szCs w:val="28"/>
        </w:rPr>
        <w:t>Лыткарино  от</w:t>
      </w:r>
      <w:proofErr w:type="gramEnd"/>
      <w:r>
        <w:rPr>
          <w:rFonts w:ascii="Times New Roman" w:hAnsi="Times New Roman"/>
          <w:sz w:val="28"/>
          <w:szCs w:val="28"/>
        </w:rPr>
        <w:t xml:space="preserve"> 15.02.2013 № 17/3 «О формировании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участковой 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избирательного участка №1439»</w:t>
      </w: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основании  свидетельства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 заключении брака от 29.08.2015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-ИК №500059 Территориальная избирательная комиссия города Лыткарино</w:t>
      </w:r>
    </w:p>
    <w:p w:rsidR="0065254E" w:rsidRDefault="0065254E" w:rsidP="006525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5254E" w:rsidRDefault="0065254E" w:rsidP="00F86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пункт 2 решение Территориальной </w:t>
      </w:r>
      <w:proofErr w:type="gramStart"/>
      <w:r>
        <w:rPr>
          <w:rFonts w:ascii="Times New Roman" w:hAnsi="Times New Roman"/>
          <w:sz w:val="28"/>
          <w:szCs w:val="28"/>
        </w:rPr>
        <w:t>избирательной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Лыткарино  от 15.02.2013 № 17/3 «О формировании участковой  избирательной комиссии избирательного участка №1439» следующее изменение: </w:t>
      </w:r>
    </w:p>
    <w:p w:rsidR="0065254E" w:rsidRPr="00BD370F" w:rsidRDefault="0065254E" w:rsidP="00F863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D370F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Щербакову Светлану Юрьевну</w:t>
      </w:r>
      <w:r w:rsidRPr="00BD370F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Pr="00BD370F">
        <w:rPr>
          <w:rFonts w:ascii="Times New Roman" w:hAnsi="Times New Roman"/>
          <w:sz w:val="28"/>
          <w:szCs w:val="28"/>
        </w:rPr>
        <w:t>на  слова</w:t>
      </w:r>
      <w:proofErr w:type="gramEnd"/>
      <w:r w:rsidRPr="00BD37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Балакину</w:t>
      </w:r>
      <w:r w:rsidRPr="006D3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Светлану Юрьевну </w:t>
      </w:r>
      <w:r w:rsidRPr="00BD370F">
        <w:rPr>
          <w:rFonts w:ascii="Times New Roman" w:hAnsi="Times New Roman"/>
          <w:sz w:val="28"/>
          <w:szCs w:val="28"/>
        </w:rPr>
        <w:t>».</w:t>
      </w:r>
    </w:p>
    <w:p w:rsidR="0065254E" w:rsidRDefault="0065254E" w:rsidP="00F863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вести»  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города Лыткарино в сети «Интернет».</w:t>
      </w:r>
    </w:p>
    <w:p w:rsidR="0065254E" w:rsidRDefault="0065254E" w:rsidP="00F863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решения  возложить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секретаря Территориальной избирательной комиссии города Лыткарино </w:t>
      </w:r>
      <w:proofErr w:type="spellStart"/>
      <w:r>
        <w:rPr>
          <w:rFonts w:ascii="Times New Roman" w:hAnsi="Times New Roman"/>
          <w:sz w:val="28"/>
          <w:szCs w:val="28"/>
        </w:rPr>
        <w:t>Юкину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65254E" w:rsidRDefault="0065254E" w:rsidP="00F8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F8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54E" w:rsidRDefault="0065254E" w:rsidP="00652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E7585F" w:rsidRDefault="0065254E" w:rsidP="0065254E"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4E"/>
    <w:rsid w:val="0065254E"/>
    <w:rsid w:val="00E7585F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E089-7D14-4417-98D5-E8C32A1F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2016-04-06T06:28:00Z</dcterms:created>
  <dcterms:modified xsi:type="dcterms:W3CDTF">2016-04-06T06:34:00Z</dcterms:modified>
</cp:coreProperties>
</file>